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E3" w:rsidRDefault="00814CAE">
      <w:pPr>
        <w:rPr>
          <w:rFonts w:ascii="Comic Sans MS" w:hAnsi="Comic Sans MS"/>
        </w:rPr>
      </w:pPr>
      <w:bookmarkStart w:id="0" w:name="_GoBack"/>
      <w:bookmarkEnd w:id="0"/>
      <w:r>
        <w:rPr>
          <w:rFonts w:ascii="Comic Sans MS" w:hAnsi="Comic Sans MS"/>
        </w:rPr>
        <w:t>Smart Goal: 50</w:t>
      </w:r>
      <w:r w:rsidR="00D535E3" w:rsidRPr="00D535E3">
        <w:rPr>
          <w:rFonts w:ascii="Comic Sans MS" w:hAnsi="Comic Sans MS"/>
        </w:rPr>
        <w:t xml:space="preserve">% </w:t>
      </w:r>
      <w:r>
        <w:rPr>
          <w:rFonts w:ascii="Comic Sans MS" w:hAnsi="Comic Sans MS"/>
        </w:rPr>
        <w:t xml:space="preserve">or more </w:t>
      </w:r>
      <w:r w:rsidR="00D535E3" w:rsidRPr="00D535E3">
        <w:rPr>
          <w:rFonts w:ascii="Comic Sans MS" w:hAnsi="Comic Sans MS"/>
        </w:rPr>
        <w:t xml:space="preserve">of the sixth grade students will be successful in making their Solar </w:t>
      </w:r>
      <w:proofErr w:type="spellStart"/>
      <w:r w:rsidR="00D535E3" w:rsidRPr="00D535E3">
        <w:rPr>
          <w:rFonts w:ascii="Comic Sans MS" w:hAnsi="Comic Sans MS"/>
        </w:rPr>
        <w:t>S’mores</w:t>
      </w:r>
      <w:proofErr w:type="spellEnd"/>
      <w:r w:rsidR="00D535E3" w:rsidRPr="00D535E3">
        <w:rPr>
          <w:rFonts w:ascii="Comic Sans MS" w:hAnsi="Comic Sans MS"/>
        </w:rPr>
        <w:t xml:space="preserve"> by the end of the second class.  </w:t>
      </w:r>
    </w:p>
    <w:p w:rsidR="00D631AB" w:rsidRPr="002C345A" w:rsidRDefault="00216F71">
      <w:pPr>
        <w:rPr>
          <w:rFonts w:ascii="Comic Sans MS" w:hAnsi="Comic Sans MS"/>
        </w:rPr>
      </w:pPr>
      <w:r w:rsidRPr="002C345A">
        <w:rPr>
          <w:rFonts w:ascii="Comic Sans MS" w:hAnsi="Comic Sans MS"/>
        </w:rPr>
        <w:t>Names_____________</w:t>
      </w:r>
      <w:proofErr w:type="gramStart"/>
      <w:r w:rsidRPr="002C345A">
        <w:rPr>
          <w:rFonts w:ascii="Comic Sans MS" w:hAnsi="Comic Sans MS"/>
        </w:rPr>
        <w:t>,_</w:t>
      </w:r>
      <w:proofErr w:type="gramEnd"/>
      <w:r w:rsidRPr="002C345A">
        <w:rPr>
          <w:rFonts w:ascii="Comic Sans MS" w:hAnsi="Comic Sans MS"/>
        </w:rPr>
        <w:t>___________,____________,______________</w:t>
      </w:r>
    </w:p>
    <w:p w:rsidR="00216F71" w:rsidRPr="00216F71" w:rsidRDefault="00216F71" w:rsidP="00216F71">
      <w:pPr>
        <w:pStyle w:val="NoSpacing"/>
        <w:jc w:val="center"/>
        <w:rPr>
          <w:rFonts w:ascii="Comic Sans MS" w:hAnsi="Comic Sans MS"/>
          <w:b/>
          <w:sz w:val="24"/>
          <w:szCs w:val="24"/>
        </w:rPr>
      </w:pPr>
      <w:r w:rsidRPr="00216F71">
        <w:rPr>
          <w:rFonts w:ascii="Comic Sans MS" w:hAnsi="Comic Sans MS"/>
          <w:b/>
          <w:sz w:val="24"/>
          <w:szCs w:val="24"/>
        </w:rPr>
        <w:t xml:space="preserve">Solar </w:t>
      </w:r>
      <w:proofErr w:type="spellStart"/>
      <w:r w:rsidRPr="00216F71">
        <w:rPr>
          <w:rFonts w:ascii="Comic Sans MS" w:hAnsi="Comic Sans MS"/>
          <w:b/>
          <w:sz w:val="24"/>
          <w:szCs w:val="24"/>
        </w:rPr>
        <w:t>S’mores</w:t>
      </w:r>
      <w:proofErr w:type="spellEnd"/>
    </w:p>
    <w:p w:rsidR="00216F71" w:rsidRDefault="002C345A" w:rsidP="00216F71">
      <w:pPr>
        <w:pStyle w:val="NoSpacing"/>
        <w:jc w:val="center"/>
        <w:rPr>
          <w:rFonts w:ascii="Comic Sans MS" w:hAnsi="Comic Sans MS"/>
          <w:b/>
          <w:sz w:val="24"/>
          <w:szCs w:val="24"/>
        </w:rPr>
      </w:pPr>
      <w:r>
        <w:rPr>
          <w:rFonts w:ascii="Comic Sans MS" w:hAnsi="Comic Sans MS"/>
          <w:b/>
          <w:sz w:val="24"/>
          <w:szCs w:val="24"/>
        </w:rPr>
        <w:t>Lab</w:t>
      </w:r>
      <w:r w:rsidRPr="00216F71">
        <w:rPr>
          <w:rFonts w:ascii="Comic Sans MS" w:hAnsi="Comic Sans MS"/>
          <w:b/>
          <w:sz w:val="24"/>
          <w:szCs w:val="24"/>
        </w:rPr>
        <w:t xml:space="preserve"> Sheet</w:t>
      </w:r>
    </w:p>
    <w:p w:rsidR="00216F71" w:rsidRPr="002C345A" w:rsidRDefault="00216F71" w:rsidP="00216F71">
      <w:pPr>
        <w:pStyle w:val="NoSpacing"/>
        <w:rPr>
          <w:rFonts w:ascii="Comic Sans MS" w:hAnsi="Comic Sans MS"/>
        </w:rPr>
      </w:pPr>
      <w:r w:rsidRPr="00216F71">
        <w:rPr>
          <w:rFonts w:ascii="Comic Sans MS" w:hAnsi="Comic Sans MS"/>
          <w:b/>
          <w:sz w:val="24"/>
          <w:szCs w:val="24"/>
        </w:rPr>
        <w:t>Directions:</w:t>
      </w:r>
      <w:r>
        <w:rPr>
          <w:rFonts w:ascii="Comic Sans MS" w:hAnsi="Comic Sans MS"/>
          <w:sz w:val="24"/>
          <w:szCs w:val="24"/>
        </w:rPr>
        <w:t xml:space="preserve"> </w:t>
      </w:r>
      <w:r w:rsidRPr="002C345A">
        <w:rPr>
          <w:rFonts w:ascii="Comic Sans MS" w:hAnsi="Comic Sans MS"/>
        </w:rPr>
        <w:t>Use this lab sheet to record your pre lab planning, during lab observation, and post lab conclusion.</w:t>
      </w:r>
    </w:p>
    <w:p w:rsidR="00216F71" w:rsidRDefault="00216F71" w:rsidP="00216F71">
      <w:pPr>
        <w:pStyle w:val="NoSpacing"/>
        <w:rPr>
          <w:rFonts w:ascii="Comic Sans MS" w:hAnsi="Comic Sans MS"/>
          <w:sz w:val="24"/>
          <w:szCs w:val="24"/>
        </w:rPr>
      </w:pPr>
    </w:p>
    <w:p w:rsidR="00216F71" w:rsidRDefault="000D6268" w:rsidP="00216F71">
      <w:pPr>
        <w:pStyle w:val="NoSpacing"/>
        <w:rPr>
          <w:rFonts w:ascii="Comic Sans MS" w:hAnsi="Comic Sans MS"/>
          <w:sz w:val="24"/>
          <w:szCs w:val="24"/>
        </w:rPr>
      </w:pPr>
      <w:r w:rsidRPr="000D6268">
        <w:rPr>
          <w:rFonts w:ascii="Comic Sans MS" w:hAnsi="Comic Sans MS"/>
          <w:b/>
          <w:sz w:val="24"/>
          <w:szCs w:val="24"/>
          <w:u w:val="single"/>
        </w:rPr>
        <w:t>Research:</w:t>
      </w:r>
      <w:r>
        <w:rPr>
          <w:rFonts w:ascii="Comic Sans MS" w:hAnsi="Comic Sans MS"/>
          <w:sz w:val="24"/>
          <w:szCs w:val="24"/>
        </w:rPr>
        <w:t xml:space="preserve"> </w:t>
      </w:r>
      <w:r w:rsidR="00216F71" w:rsidRPr="002C345A">
        <w:rPr>
          <w:rFonts w:ascii="Comic Sans MS" w:hAnsi="Comic Sans MS"/>
        </w:rPr>
        <w:t>After reviewing information presented in class on solar energy. As a team you will need to research best methods for gathering the sun’s renewable energy for constructing a solar oven. You may use the internet or media center text resources.</w:t>
      </w:r>
    </w:p>
    <w:p w:rsidR="00216F71" w:rsidRDefault="00216F71" w:rsidP="00216F71">
      <w:pPr>
        <w:pStyle w:val="NoSpacing"/>
        <w:rPr>
          <w:rFonts w:ascii="Comic Sans MS" w:hAnsi="Comic Sans MS"/>
          <w:sz w:val="24"/>
          <w:szCs w:val="24"/>
        </w:rPr>
      </w:pPr>
      <w:r>
        <w:rPr>
          <w:rFonts w:ascii="Comic Sans MS" w:hAnsi="Comic Sans MS"/>
          <w:sz w:val="24"/>
          <w:szCs w:val="24"/>
        </w:rPr>
        <w:t>List of our Site Sources:  *</w:t>
      </w:r>
    </w:p>
    <w:p w:rsidR="00216F71" w:rsidRDefault="000D6268" w:rsidP="00216F71">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216F71" w:rsidRDefault="00216F71" w:rsidP="00216F71">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D6268">
        <w:rPr>
          <w:rFonts w:ascii="Comic Sans MS" w:hAnsi="Comic Sans MS"/>
          <w:sz w:val="24"/>
          <w:szCs w:val="24"/>
        </w:rPr>
        <w:t xml:space="preserve"> </w:t>
      </w:r>
      <w:r>
        <w:rPr>
          <w:rFonts w:ascii="Comic Sans MS" w:hAnsi="Comic Sans MS"/>
          <w:sz w:val="24"/>
          <w:szCs w:val="24"/>
        </w:rPr>
        <w:t>*</w:t>
      </w:r>
    </w:p>
    <w:p w:rsidR="00216F71" w:rsidRDefault="000D6268" w:rsidP="00216F71">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216F71" w:rsidRDefault="000D6268" w:rsidP="00216F71">
      <w:pPr>
        <w:pStyle w:val="NoSpacing"/>
        <w:rPr>
          <w:rFonts w:ascii="Comic Sans MS" w:hAnsi="Comic Sans MS"/>
          <w:b/>
          <w:sz w:val="24"/>
          <w:szCs w:val="24"/>
          <w:u w:val="single"/>
        </w:rPr>
      </w:pPr>
      <w:r w:rsidRPr="000D6268">
        <w:rPr>
          <w:rFonts w:ascii="Comic Sans MS" w:hAnsi="Comic Sans MS"/>
          <w:b/>
          <w:sz w:val="24"/>
          <w:szCs w:val="24"/>
          <w:u w:val="single"/>
        </w:rPr>
        <w:t>Planning Your Lab</w:t>
      </w:r>
    </w:p>
    <w:p w:rsidR="000D6268" w:rsidRPr="002C345A" w:rsidRDefault="000D6268" w:rsidP="000D6268">
      <w:pPr>
        <w:pStyle w:val="NormalWeb"/>
        <w:spacing w:before="0" w:beforeAutospacing="0" w:after="0" w:afterAutospacing="0"/>
        <w:rPr>
          <w:rFonts w:ascii="Comic Sans MS" w:hAnsi="Comic Sans MS"/>
          <w:sz w:val="22"/>
          <w:szCs w:val="22"/>
        </w:rPr>
      </w:pPr>
      <w:r>
        <w:rPr>
          <w:rFonts w:ascii="Comic Sans MS" w:hAnsi="Comic Sans MS"/>
        </w:rPr>
        <w:t xml:space="preserve"> </w:t>
      </w:r>
      <w:proofErr w:type="gramStart"/>
      <w:r w:rsidRPr="002C345A">
        <w:rPr>
          <w:rFonts w:ascii="Comic Sans MS" w:eastAsiaTheme="minorEastAsia" w:hAnsi="Comic Sans MS" w:cstheme="minorBidi"/>
          <w:color w:val="000000" w:themeColor="text1"/>
          <w:kern w:val="24"/>
          <w:sz w:val="22"/>
          <w:szCs w:val="22"/>
          <w:u w:val="single"/>
        </w:rPr>
        <w:t>#1.</w:t>
      </w:r>
      <w:proofErr w:type="gramEnd"/>
      <w:r w:rsidRPr="002C345A">
        <w:rPr>
          <w:rFonts w:ascii="Comic Sans MS" w:eastAsiaTheme="minorEastAsia" w:hAnsi="Comic Sans MS" w:cstheme="minorBidi"/>
          <w:color w:val="000000" w:themeColor="text1"/>
          <w:kern w:val="24"/>
          <w:sz w:val="22"/>
          <w:szCs w:val="22"/>
          <w:u w:val="single"/>
        </w:rPr>
        <w:t xml:space="preserve"> Hypothesis: What you think will happen and why with evidence of research</w:t>
      </w:r>
      <w:r w:rsidRPr="002C345A">
        <w:rPr>
          <w:rFonts w:ascii="Comic Sans MS" w:eastAsiaTheme="minorEastAsia" w:hAnsi="Comic Sans MS" w:cstheme="minorBidi"/>
          <w:color w:val="000000" w:themeColor="text1"/>
          <w:kern w:val="24"/>
          <w:sz w:val="22"/>
          <w:szCs w:val="22"/>
          <w:u w:val="single"/>
        </w:rPr>
        <w:br/>
        <w:t>Example:</w:t>
      </w:r>
      <w:r w:rsidRPr="002C345A">
        <w:rPr>
          <w:rFonts w:ascii="Comic Sans MS" w:eastAsiaTheme="minorEastAsia" w:hAnsi="Comic Sans MS" w:cstheme="minorBidi"/>
          <w:i/>
          <w:iCs/>
          <w:color w:val="000000" w:themeColor="text1"/>
          <w:kern w:val="24"/>
          <w:sz w:val="22"/>
          <w:szCs w:val="22"/>
        </w:rPr>
        <w:t xml:space="preserve"> We think the solar oven made with the shiny side of the aluminum foil face up will cook a </w:t>
      </w:r>
      <w:proofErr w:type="spellStart"/>
      <w:r w:rsidRPr="002C345A">
        <w:rPr>
          <w:rFonts w:ascii="Comic Sans MS" w:eastAsiaTheme="minorEastAsia" w:hAnsi="Comic Sans MS" w:cstheme="minorBidi"/>
          <w:i/>
          <w:iCs/>
          <w:color w:val="000000" w:themeColor="text1"/>
          <w:kern w:val="24"/>
          <w:sz w:val="22"/>
          <w:szCs w:val="22"/>
        </w:rPr>
        <w:t>s’more</w:t>
      </w:r>
      <w:proofErr w:type="spellEnd"/>
      <w:r w:rsidRPr="002C345A">
        <w:rPr>
          <w:rFonts w:ascii="Comic Sans MS" w:eastAsiaTheme="minorEastAsia" w:hAnsi="Comic Sans MS" w:cstheme="minorBidi"/>
          <w:i/>
          <w:iCs/>
          <w:color w:val="000000" w:themeColor="text1"/>
          <w:kern w:val="24"/>
          <w:sz w:val="22"/>
          <w:szCs w:val="22"/>
        </w:rPr>
        <w:t xml:space="preserve"> faster than the solar oven made with the dull side of the aluminum foil face up because the shiny side of the aluminum foil heated up faster than the dull side in our research. </w:t>
      </w:r>
    </w:p>
    <w:p w:rsidR="000D6268" w:rsidRPr="002C345A" w:rsidRDefault="000D6268" w:rsidP="00216F71">
      <w:pPr>
        <w:pStyle w:val="NoSpacing"/>
        <w:rPr>
          <w:rFonts w:ascii="Comic Sans MS" w:hAnsi="Comic Sans MS"/>
          <w:sz w:val="24"/>
          <w:szCs w:val="24"/>
        </w:rPr>
      </w:pPr>
    </w:p>
    <w:p w:rsidR="00216F71" w:rsidRPr="002C345A" w:rsidRDefault="00216F71" w:rsidP="00216F71">
      <w:pPr>
        <w:pStyle w:val="NoSpacing"/>
        <w:rPr>
          <w:rFonts w:ascii="Comic Sans MS" w:hAnsi="Comic Sans MS"/>
          <w:sz w:val="24"/>
          <w:szCs w:val="24"/>
        </w:rPr>
      </w:pPr>
    </w:p>
    <w:p w:rsidR="00216F71" w:rsidRPr="002C345A" w:rsidRDefault="00216F71" w:rsidP="00216F71">
      <w:pPr>
        <w:pStyle w:val="NoSpacing"/>
        <w:rPr>
          <w:rFonts w:ascii="Comic Sans MS" w:hAnsi="Comic Sans MS"/>
          <w:sz w:val="24"/>
          <w:szCs w:val="24"/>
        </w:rPr>
      </w:pPr>
      <w:r w:rsidRPr="002C345A">
        <w:rPr>
          <w:rFonts w:ascii="Comic Sans MS" w:hAnsi="Comic Sans MS"/>
          <w:sz w:val="24"/>
          <w:szCs w:val="24"/>
        </w:rPr>
        <w:t xml:space="preserve">             </w:t>
      </w:r>
    </w:p>
    <w:p w:rsidR="000D6268" w:rsidRPr="002C345A" w:rsidRDefault="000D6268" w:rsidP="00216F71">
      <w:pPr>
        <w:pStyle w:val="NoSpacing"/>
        <w:rPr>
          <w:rFonts w:ascii="Comic Sans MS" w:hAnsi="Comic Sans MS"/>
          <w:sz w:val="24"/>
          <w:szCs w:val="24"/>
        </w:rPr>
      </w:pPr>
    </w:p>
    <w:p w:rsidR="000D6268" w:rsidRPr="002C345A" w:rsidRDefault="000D6268" w:rsidP="000D6268">
      <w:pPr>
        <w:pStyle w:val="NormalWeb"/>
        <w:spacing w:before="0" w:beforeAutospacing="0" w:after="0" w:afterAutospacing="0" w:line="192" w:lineRule="auto"/>
        <w:rPr>
          <w:rFonts w:ascii="Comic Sans MS" w:hAnsi="Comic Sans MS"/>
        </w:rPr>
      </w:pPr>
      <w:proofErr w:type="gramStart"/>
      <w:r w:rsidRPr="002C345A">
        <w:rPr>
          <w:rFonts w:ascii="Comic Sans MS" w:eastAsiaTheme="minorEastAsia" w:hAnsi="Comic Sans MS" w:cstheme="minorBidi"/>
          <w:b/>
          <w:bCs/>
          <w:color w:val="000000" w:themeColor="text1"/>
          <w:kern w:val="24"/>
          <w:u w:val="single"/>
        </w:rPr>
        <w:t>#2.</w:t>
      </w:r>
      <w:proofErr w:type="gramEnd"/>
      <w:r w:rsidRPr="002C345A">
        <w:rPr>
          <w:rFonts w:ascii="Comic Sans MS" w:eastAsiaTheme="minorEastAsia" w:hAnsi="Comic Sans MS" w:cstheme="minorBidi"/>
          <w:b/>
          <w:bCs/>
          <w:color w:val="000000" w:themeColor="text1"/>
          <w:kern w:val="24"/>
          <w:u w:val="single"/>
        </w:rPr>
        <w:t xml:space="preserve"> List the conductor and insulator your team chose.</w:t>
      </w: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sz w:val="22"/>
          <w:szCs w:val="22"/>
        </w:rPr>
      </w:pPr>
      <w:r w:rsidRPr="002C345A">
        <w:rPr>
          <w:rFonts w:ascii="Comic Sans MS" w:eastAsiaTheme="minorEastAsia" w:hAnsi="Comic Sans MS" w:cstheme="minorBidi"/>
          <w:color w:val="000000" w:themeColor="text1"/>
          <w:kern w:val="24"/>
          <w:sz w:val="22"/>
          <w:szCs w:val="22"/>
          <w:u w:val="single"/>
        </w:rPr>
        <w:t>Example:</w:t>
      </w:r>
      <w:r w:rsidRPr="002C345A">
        <w:rPr>
          <w:rFonts w:ascii="Comic Sans MS" w:eastAsiaTheme="minorEastAsia" w:hAnsi="Comic Sans MS" w:cstheme="minorBidi"/>
          <w:i/>
          <w:iCs/>
          <w:color w:val="000000" w:themeColor="text1"/>
          <w:kern w:val="24"/>
          <w:sz w:val="22"/>
          <w:szCs w:val="22"/>
        </w:rPr>
        <w:t xml:space="preserve"> </w:t>
      </w:r>
      <w:r w:rsidRPr="002C345A">
        <w:rPr>
          <w:rFonts w:ascii="Comic Sans MS" w:eastAsiaTheme="minorEastAsia" w:hAnsi="Comic Sans MS" w:cstheme="minorBidi"/>
          <w:color w:val="000000" w:themeColor="text1"/>
          <w:kern w:val="24"/>
          <w:sz w:val="22"/>
          <w:szCs w:val="22"/>
        </w:rPr>
        <w:t xml:space="preserve">Black Paper, Aluminum foil – shiny or dull, Cookie Sheet- black or silver, Mirror… </w:t>
      </w:r>
    </w:p>
    <w:p w:rsidR="002C345A"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Conductor:</w:t>
      </w:r>
    </w:p>
    <w:p w:rsidR="002C345A"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Insulator:</w:t>
      </w: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hAnsi="Comic Sans MS"/>
        </w:rPr>
      </w:pPr>
      <w:proofErr w:type="gramStart"/>
      <w:r w:rsidRPr="002C345A">
        <w:rPr>
          <w:rFonts w:ascii="Comic Sans MS" w:eastAsiaTheme="minorEastAsia" w:hAnsi="Comic Sans MS" w:cstheme="minorBidi"/>
          <w:b/>
          <w:bCs/>
          <w:color w:val="000000" w:themeColor="text1"/>
          <w:kern w:val="24"/>
          <w:u w:val="single"/>
        </w:rPr>
        <w:t>#3.</w:t>
      </w:r>
      <w:proofErr w:type="gramEnd"/>
      <w:r w:rsidRPr="002C345A">
        <w:rPr>
          <w:rFonts w:ascii="Comic Sans MS" w:eastAsiaTheme="minorEastAsia" w:hAnsi="Comic Sans MS" w:cstheme="minorBidi"/>
          <w:b/>
          <w:bCs/>
          <w:color w:val="000000" w:themeColor="text1"/>
          <w:kern w:val="24"/>
          <w:u w:val="single"/>
        </w:rPr>
        <w:t xml:space="preserve"> Explain the difference between the conductor and Insulator.</w:t>
      </w:r>
    </w:p>
    <w:p w:rsidR="000D6268"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sz w:val="22"/>
          <w:szCs w:val="22"/>
        </w:rPr>
      </w:pPr>
      <w:r w:rsidRPr="002C345A">
        <w:rPr>
          <w:rFonts w:ascii="Comic Sans MS" w:eastAsiaTheme="minorEastAsia" w:hAnsi="Comic Sans MS" w:cstheme="minorBidi"/>
          <w:color w:val="000000" w:themeColor="text1"/>
          <w:kern w:val="24"/>
          <w:sz w:val="22"/>
          <w:szCs w:val="22"/>
          <w:u w:val="single"/>
        </w:rPr>
        <w:t>Example:</w:t>
      </w:r>
      <w:r w:rsidRPr="002C345A">
        <w:rPr>
          <w:rFonts w:ascii="Comic Sans MS" w:eastAsiaTheme="minorEastAsia" w:hAnsi="Comic Sans MS" w:cstheme="minorBidi"/>
          <w:i/>
          <w:iCs/>
          <w:color w:val="000000" w:themeColor="text1"/>
          <w:kern w:val="24"/>
          <w:sz w:val="22"/>
          <w:szCs w:val="22"/>
        </w:rPr>
        <w:t xml:space="preserve"> </w:t>
      </w:r>
      <w:r w:rsidRPr="002C345A">
        <w:rPr>
          <w:rFonts w:ascii="Comic Sans MS" w:eastAsiaTheme="minorEastAsia" w:hAnsi="Comic Sans MS" w:cstheme="minorBidi"/>
          <w:color w:val="000000" w:themeColor="text1"/>
          <w:kern w:val="24"/>
          <w:sz w:val="22"/>
          <w:szCs w:val="22"/>
        </w:rPr>
        <w:t>Conductor: Aluminum Foil-the solar oven will use the shiny side of the aluminum foil to…            Insulator: The glass dish with lid will…</w:t>
      </w:r>
    </w:p>
    <w:p w:rsidR="002C345A"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sz w:val="22"/>
          <w:szCs w:val="22"/>
        </w:rPr>
      </w:pPr>
    </w:p>
    <w:p w:rsidR="002C345A" w:rsidRPr="002C345A" w:rsidRDefault="002C345A" w:rsidP="000D6268">
      <w:pPr>
        <w:pStyle w:val="NormalWeb"/>
        <w:spacing w:before="0" w:beforeAutospacing="0" w:after="0" w:afterAutospacing="0" w:line="192" w:lineRule="auto"/>
        <w:rPr>
          <w:rFonts w:ascii="Comic Sans MS" w:eastAsiaTheme="minorEastAsia" w:hAnsi="Comic Sans MS" w:cstheme="minorBidi"/>
          <w:color w:val="000000" w:themeColor="text1"/>
          <w:kern w:val="24"/>
          <w:sz w:val="22"/>
          <w:szCs w:val="22"/>
        </w:rPr>
      </w:pP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hAnsi="Comic Sans MS"/>
        </w:rPr>
      </w:pPr>
      <w:proofErr w:type="gramStart"/>
      <w:r w:rsidRPr="002C345A">
        <w:rPr>
          <w:rFonts w:ascii="Comic Sans MS" w:eastAsiaTheme="minorEastAsia" w:hAnsi="Comic Sans MS" w:cstheme="minorBidi"/>
          <w:b/>
          <w:bCs/>
          <w:color w:val="000000" w:themeColor="text1"/>
          <w:kern w:val="24"/>
          <w:u w:val="single"/>
        </w:rPr>
        <w:t>#4.</w:t>
      </w:r>
      <w:proofErr w:type="gramEnd"/>
      <w:r w:rsidRPr="002C345A">
        <w:rPr>
          <w:rFonts w:ascii="Comic Sans MS" w:eastAsiaTheme="minorEastAsia" w:hAnsi="Comic Sans MS" w:cstheme="minorBidi"/>
          <w:b/>
          <w:bCs/>
          <w:color w:val="000000" w:themeColor="text1"/>
          <w:kern w:val="24"/>
          <w:u w:val="single"/>
        </w:rPr>
        <w:t xml:space="preserve"> Draw a rough sketch or diagram of how your solar oven will look</w:t>
      </w: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0D6268" w:rsidRPr="002C345A" w:rsidRDefault="000D6268" w:rsidP="000D6268">
      <w:pPr>
        <w:pStyle w:val="NormalWeb"/>
        <w:spacing w:before="0" w:beforeAutospacing="0" w:after="0" w:afterAutospacing="0" w:line="192" w:lineRule="auto"/>
        <w:rPr>
          <w:rFonts w:ascii="Comic Sans MS" w:eastAsiaTheme="minorEastAsia" w:hAnsi="Comic Sans MS" w:cstheme="minorBidi"/>
          <w:color w:val="000000" w:themeColor="text1"/>
          <w:kern w:val="24"/>
        </w:rPr>
      </w:pPr>
    </w:p>
    <w:p w:rsidR="002C345A" w:rsidRDefault="002C345A" w:rsidP="00216F71">
      <w:pPr>
        <w:pStyle w:val="NoSpacing"/>
        <w:rPr>
          <w:rFonts w:ascii="Comic Sans MS" w:hAnsi="Comic Sans MS"/>
          <w:b/>
          <w:sz w:val="24"/>
          <w:szCs w:val="24"/>
          <w:u w:val="single"/>
        </w:rPr>
      </w:pPr>
    </w:p>
    <w:p w:rsidR="000D6268" w:rsidRDefault="000D6268" w:rsidP="00216F71">
      <w:pPr>
        <w:pStyle w:val="NoSpacing"/>
        <w:rPr>
          <w:rFonts w:ascii="Comic Sans MS" w:hAnsi="Comic Sans MS"/>
          <w:b/>
          <w:sz w:val="24"/>
          <w:szCs w:val="24"/>
          <w:u w:val="single"/>
        </w:rPr>
      </w:pPr>
      <w:r w:rsidRPr="000D6268">
        <w:rPr>
          <w:rFonts w:ascii="Comic Sans MS" w:hAnsi="Comic Sans MS"/>
          <w:b/>
          <w:sz w:val="24"/>
          <w:szCs w:val="24"/>
          <w:u w:val="single"/>
        </w:rPr>
        <w:t>Day 2</w:t>
      </w:r>
      <w:r>
        <w:rPr>
          <w:rFonts w:ascii="Comic Sans MS" w:hAnsi="Comic Sans MS"/>
          <w:b/>
          <w:sz w:val="24"/>
          <w:szCs w:val="24"/>
          <w:u w:val="single"/>
        </w:rPr>
        <w:t xml:space="preserve">: Cooking Solar </w:t>
      </w:r>
      <w:proofErr w:type="spellStart"/>
      <w:r>
        <w:rPr>
          <w:rFonts w:ascii="Comic Sans MS" w:hAnsi="Comic Sans MS"/>
          <w:b/>
          <w:sz w:val="24"/>
          <w:szCs w:val="24"/>
          <w:u w:val="single"/>
        </w:rPr>
        <w:t>S’mores</w:t>
      </w:r>
      <w:proofErr w:type="spellEnd"/>
    </w:p>
    <w:p w:rsidR="000D6268" w:rsidRPr="00454683" w:rsidRDefault="000D6268" w:rsidP="00216F71">
      <w:pPr>
        <w:pStyle w:val="NoSpacing"/>
        <w:rPr>
          <w:rFonts w:ascii="Comic Sans MS" w:hAnsi="Comic Sans MS"/>
          <w:b/>
          <w:sz w:val="24"/>
          <w:szCs w:val="24"/>
          <w:u w:val="single"/>
        </w:rPr>
      </w:pPr>
    </w:p>
    <w:p w:rsidR="000D6268" w:rsidRDefault="000D6268" w:rsidP="000D6268">
      <w:pPr>
        <w:pStyle w:val="ListParagraph"/>
        <w:spacing w:line="216" w:lineRule="auto"/>
        <w:rPr>
          <w:rFonts w:asciiTheme="minorHAnsi" w:eastAsiaTheme="minorEastAsia" w:hAnsi="Arial" w:cstheme="minorBidi"/>
          <w:color w:val="000000" w:themeColor="text1"/>
          <w:kern w:val="24"/>
        </w:rPr>
      </w:pPr>
      <w:r w:rsidRPr="00454683">
        <w:rPr>
          <w:rFonts w:asciiTheme="minorHAnsi" w:eastAsiaTheme="minorEastAsia" w:hAnsi="Arial" w:cstheme="minorBidi"/>
          <w:b/>
          <w:color w:val="000000" w:themeColor="text1"/>
          <w:kern w:val="24"/>
          <w:u w:val="single"/>
        </w:rPr>
        <w:t xml:space="preserve">#5: What are your </w:t>
      </w:r>
      <w:r w:rsidR="00454683" w:rsidRPr="00454683">
        <w:rPr>
          <w:rFonts w:asciiTheme="minorHAnsi" w:eastAsiaTheme="minorEastAsia" w:hAnsi="Arial" w:cstheme="minorBidi"/>
          <w:b/>
          <w:color w:val="000000" w:themeColor="text1"/>
          <w:kern w:val="24"/>
          <w:u w:val="single"/>
        </w:rPr>
        <w:t>observations?</w:t>
      </w:r>
      <w:r w:rsidR="00454683">
        <w:rPr>
          <w:rFonts w:asciiTheme="minorHAnsi" w:eastAsiaTheme="minorEastAsia" w:hAnsi="Arial" w:cstheme="minorBidi"/>
          <w:color w:val="000000" w:themeColor="text1"/>
          <w:kern w:val="24"/>
        </w:rPr>
        <w:t xml:space="preserve"> Use descriptive words like brown, light, firm, gooey</w:t>
      </w:r>
      <w:r w:rsidR="00454683">
        <w:rPr>
          <w:rFonts w:asciiTheme="minorHAnsi" w:eastAsiaTheme="minorEastAsia" w:hAnsi="Arial" w:cstheme="minorBidi"/>
          <w:color w:val="000000" w:themeColor="text1"/>
          <w:kern w:val="24"/>
        </w:rPr>
        <w:t>…</w:t>
      </w:r>
      <w:r w:rsidRPr="000D6268">
        <w:rPr>
          <w:rFonts w:asciiTheme="minorHAnsi" w:eastAsiaTheme="minorEastAsia" w:hAnsi="Arial" w:cstheme="minorBidi"/>
          <w:color w:val="000000" w:themeColor="text1"/>
          <w:kern w:val="24"/>
        </w:rPr>
        <w:t xml:space="preserve"> </w:t>
      </w:r>
    </w:p>
    <w:p w:rsidR="00454683" w:rsidRDefault="00454683" w:rsidP="000D6268">
      <w:pPr>
        <w:pStyle w:val="ListParagraph"/>
        <w:spacing w:line="216" w:lineRule="auto"/>
        <w:rPr>
          <w:rFonts w:asciiTheme="minorHAnsi" w:eastAsiaTheme="minorEastAsia" w:hAnsi="Arial" w:cstheme="minorBidi"/>
          <w:color w:val="000000" w:themeColor="text1"/>
          <w:kern w:val="24"/>
        </w:rPr>
      </w:pPr>
    </w:p>
    <w:p w:rsidR="00454683" w:rsidRPr="002C345A" w:rsidRDefault="00454683" w:rsidP="000D6268">
      <w:pPr>
        <w:pStyle w:val="ListParagraph"/>
        <w:spacing w:line="216" w:lineRule="auto"/>
        <w:rPr>
          <w:rFonts w:ascii="Comic Sans MS" w:eastAsiaTheme="minorEastAsia" w:hAnsi="Comic Sans MS" w:cstheme="minorBidi"/>
          <w:color w:val="000000" w:themeColor="text1"/>
          <w:kern w:val="24"/>
        </w:rPr>
      </w:pPr>
      <w:r w:rsidRPr="002C345A">
        <w:rPr>
          <w:rFonts w:ascii="Comic Sans MS" w:eastAsiaTheme="minorEastAsia" w:hAnsi="Comic Sans MS" w:cstheme="minorBidi"/>
          <w:color w:val="000000" w:themeColor="text1"/>
          <w:kern w:val="24"/>
        </w:rPr>
        <w:t>Sight-</w:t>
      </w:r>
    </w:p>
    <w:p w:rsidR="00454683" w:rsidRPr="002C345A" w:rsidRDefault="000D6268" w:rsidP="000D6268">
      <w:pPr>
        <w:pStyle w:val="ListParagraph"/>
        <w:spacing w:line="216" w:lineRule="auto"/>
        <w:rPr>
          <w:rFonts w:ascii="Comic Sans MS" w:eastAsiaTheme="minorEastAsia" w:hAnsi="Comic Sans MS" w:cstheme="minorBidi"/>
          <w:color w:val="000000" w:themeColor="text1"/>
          <w:kern w:val="24"/>
        </w:rPr>
      </w:pPr>
      <w:r w:rsidRPr="002C345A">
        <w:rPr>
          <w:rFonts w:ascii="Comic Sans MS" w:eastAsiaTheme="minorEastAsia" w:hAnsi="Comic Sans MS" w:cstheme="minorBidi"/>
          <w:color w:val="000000" w:themeColor="text1"/>
          <w:kern w:val="24"/>
        </w:rPr>
        <w:t xml:space="preserve"> </w:t>
      </w:r>
    </w:p>
    <w:p w:rsidR="00454683" w:rsidRPr="002C345A" w:rsidRDefault="00454683" w:rsidP="000D6268">
      <w:pPr>
        <w:pStyle w:val="ListParagraph"/>
        <w:spacing w:line="216" w:lineRule="auto"/>
        <w:rPr>
          <w:rFonts w:ascii="Comic Sans MS" w:eastAsiaTheme="minorEastAsia" w:hAnsi="Comic Sans MS" w:cstheme="minorBidi"/>
          <w:color w:val="000000" w:themeColor="text1"/>
          <w:kern w:val="24"/>
        </w:rPr>
      </w:pPr>
      <w:r w:rsidRPr="002C345A">
        <w:rPr>
          <w:rFonts w:ascii="Comic Sans MS" w:eastAsiaTheme="minorEastAsia" w:hAnsi="Comic Sans MS" w:cstheme="minorBidi"/>
          <w:color w:val="000000" w:themeColor="text1"/>
          <w:kern w:val="24"/>
        </w:rPr>
        <w:t>Sound-</w:t>
      </w:r>
      <w:r w:rsidR="000D6268" w:rsidRPr="002C345A">
        <w:rPr>
          <w:rFonts w:ascii="Comic Sans MS" w:eastAsiaTheme="minorEastAsia" w:hAnsi="Comic Sans MS" w:cstheme="minorBidi"/>
          <w:color w:val="000000" w:themeColor="text1"/>
          <w:kern w:val="24"/>
        </w:rPr>
        <w:t xml:space="preserve"> </w:t>
      </w:r>
    </w:p>
    <w:p w:rsidR="00454683" w:rsidRPr="002C345A" w:rsidRDefault="00454683" w:rsidP="000D6268">
      <w:pPr>
        <w:pStyle w:val="ListParagraph"/>
        <w:spacing w:line="216" w:lineRule="auto"/>
        <w:rPr>
          <w:rFonts w:ascii="Comic Sans MS" w:eastAsiaTheme="minorEastAsia" w:hAnsi="Comic Sans MS" w:cstheme="minorBidi"/>
          <w:color w:val="000000" w:themeColor="text1"/>
          <w:kern w:val="24"/>
        </w:rPr>
      </w:pPr>
    </w:p>
    <w:p w:rsidR="00454683" w:rsidRPr="002C345A" w:rsidRDefault="000D6268" w:rsidP="000D6268">
      <w:pPr>
        <w:pStyle w:val="ListParagraph"/>
        <w:spacing w:line="216" w:lineRule="auto"/>
        <w:rPr>
          <w:rFonts w:ascii="Comic Sans MS" w:eastAsiaTheme="minorEastAsia" w:hAnsi="Comic Sans MS" w:cstheme="minorBidi"/>
          <w:color w:val="000000" w:themeColor="text1"/>
          <w:kern w:val="24"/>
        </w:rPr>
      </w:pPr>
      <w:r w:rsidRPr="002C345A">
        <w:rPr>
          <w:rFonts w:ascii="Comic Sans MS" w:eastAsiaTheme="minorEastAsia" w:hAnsi="Comic Sans MS" w:cstheme="minorBidi"/>
          <w:color w:val="000000" w:themeColor="text1"/>
          <w:kern w:val="24"/>
        </w:rPr>
        <w:t>Touch</w:t>
      </w:r>
      <w:r w:rsidR="00454683" w:rsidRPr="002C345A">
        <w:rPr>
          <w:rFonts w:ascii="Comic Sans MS" w:eastAsiaTheme="minorEastAsia" w:hAnsi="Comic Sans MS" w:cstheme="minorBidi"/>
          <w:color w:val="000000" w:themeColor="text1"/>
          <w:kern w:val="24"/>
        </w:rPr>
        <w:t>-</w:t>
      </w:r>
      <w:r w:rsidRPr="002C345A">
        <w:rPr>
          <w:rFonts w:ascii="Comic Sans MS" w:eastAsiaTheme="minorEastAsia" w:hAnsi="Comic Sans MS" w:cstheme="minorBidi"/>
          <w:color w:val="000000" w:themeColor="text1"/>
          <w:kern w:val="24"/>
        </w:rPr>
        <w:t xml:space="preserve"> </w:t>
      </w:r>
    </w:p>
    <w:p w:rsidR="00454683" w:rsidRPr="002C345A" w:rsidRDefault="00454683" w:rsidP="000D6268">
      <w:pPr>
        <w:pStyle w:val="ListParagraph"/>
        <w:spacing w:line="216" w:lineRule="auto"/>
        <w:rPr>
          <w:rFonts w:ascii="Comic Sans MS" w:eastAsiaTheme="minorEastAsia" w:hAnsi="Comic Sans MS" w:cstheme="minorBidi"/>
          <w:color w:val="000000" w:themeColor="text1"/>
          <w:kern w:val="24"/>
        </w:rPr>
      </w:pPr>
    </w:p>
    <w:p w:rsidR="000D6268" w:rsidRPr="002C345A" w:rsidRDefault="000D6268" w:rsidP="000D6268">
      <w:pPr>
        <w:pStyle w:val="ListParagraph"/>
        <w:spacing w:line="216" w:lineRule="auto"/>
        <w:rPr>
          <w:rFonts w:ascii="Comic Sans MS" w:eastAsiaTheme="minorEastAsia" w:hAnsi="Comic Sans MS" w:cstheme="minorBidi"/>
          <w:color w:val="000000" w:themeColor="text1"/>
          <w:kern w:val="24"/>
        </w:rPr>
      </w:pPr>
      <w:r w:rsidRPr="002C345A">
        <w:rPr>
          <w:rFonts w:ascii="Comic Sans MS" w:eastAsiaTheme="minorEastAsia" w:hAnsi="Comic Sans MS" w:cstheme="minorBidi"/>
          <w:color w:val="000000" w:themeColor="text1"/>
          <w:kern w:val="24"/>
        </w:rPr>
        <w:t>Smell</w:t>
      </w:r>
      <w:r w:rsidR="00454683" w:rsidRPr="002C345A">
        <w:rPr>
          <w:rFonts w:ascii="Comic Sans MS" w:eastAsiaTheme="minorEastAsia" w:hAnsi="Comic Sans MS" w:cstheme="minorBidi"/>
          <w:color w:val="000000" w:themeColor="text1"/>
          <w:kern w:val="24"/>
        </w:rPr>
        <w:t>-</w:t>
      </w:r>
    </w:p>
    <w:p w:rsidR="00454683" w:rsidRDefault="00454683" w:rsidP="000D6268">
      <w:pPr>
        <w:pStyle w:val="ListParagraph"/>
        <w:spacing w:line="216" w:lineRule="auto"/>
        <w:rPr>
          <w:rFonts w:asciiTheme="minorHAnsi" w:eastAsiaTheme="minorEastAsia" w:hAnsi="Arial" w:cstheme="minorBidi"/>
          <w:color w:val="000000" w:themeColor="text1"/>
          <w:kern w:val="24"/>
        </w:rPr>
      </w:pPr>
    </w:p>
    <w:p w:rsidR="00454683" w:rsidRPr="00454683" w:rsidRDefault="00454683" w:rsidP="000D6268">
      <w:pPr>
        <w:pStyle w:val="ListParagraph"/>
        <w:spacing w:line="216" w:lineRule="auto"/>
        <w:rPr>
          <w:rFonts w:asciiTheme="minorHAnsi" w:eastAsiaTheme="minorEastAsia" w:hAnsi="Arial" w:cstheme="minorBidi"/>
          <w:b/>
          <w:color w:val="000000" w:themeColor="text1"/>
          <w:kern w:val="24"/>
          <w:u w:val="single"/>
        </w:rPr>
      </w:pPr>
    </w:p>
    <w:p w:rsidR="00454683" w:rsidRPr="00454683" w:rsidRDefault="00454683" w:rsidP="00454683">
      <w:pPr>
        <w:pStyle w:val="ListParagraph"/>
        <w:spacing w:line="216" w:lineRule="auto"/>
        <w:rPr>
          <w:rFonts w:asciiTheme="minorHAnsi" w:eastAsiaTheme="minorEastAsia" w:hAnsi="Arial" w:cstheme="minorBidi"/>
          <w:b/>
          <w:color w:val="000000" w:themeColor="text1"/>
          <w:kern w:val="24"/>
          <w:u w:val="single"/>
        </w:rPr>
      </w:pPr>
      <w:r w:rsidRPr="00454683">
        <w:rPr>
          <w:rFonts w:asciiTheme="minorHAnsi" w:eastAsiaTheme="minorEastAsia" w:hAnsi="Arial" w:cstheme="minorBidi"/>
          <w:b/>
          <w:color w:val="000000" w:themeColor="text1"/>
          <w:kern w:val="24"/>
          <w:u w:val="single"/>
        </w:rPr>
        <w:t xml:space="preserve">#6 </w:t>
      </w:r>
      <w:proofErr w:type="gramStart"/>
      <w:r w:rsidRPr="002C345A">
        <w:rPr>
          <w:rFonts w:asciiTheme="minorHAnsi" w:eastAsiaTheme="minorEastAsia" w:hAnsi="Arial" w:cstheme="minorBidi"/>
          <w:b/>
          <w:color w:val="000000" w:themeColor="text1"/>
          <w:kern w:val="24"/>
          <w:u w:val="single"/>
        </w:rPr>
        <w:t>Conclusion</w:t>
      </w:r>
      <w:r>
        <w:rPr>
          <w:rFonts w:asciiTheme="minorHAnsi" w:eastAsiaTheme="minorEastAsia" w:hAnsi="Arial" w:cstheme="minorBidi"/>
          <w:b/>
          <w:color w:val="000000" w:themeColor="text1"/>
          <w:kern w:val="24"/>
        </w:rPr>
        <w:t xml:space="preserve">  </w:t>
      </w:r>
      <w:r w:rsidRPr="00454683">
        <w:rPr>
          <w:rFonts w:ascii="Comic Sans MS" w:eastAsiaTheme="minorEastAsia" w:hAnsi="Comic Sans MS"/>
          <w:color w:val="000000" w:themeColor="text1"/>
          <w:kern w:val="24"/>
        </w:rPr>
        <w:t>Re</w:t>
      </w:r>
      <w:proofErr w:type="gramEnd"/>
      <w:r w:rsidRPr="00454683">
        <w:rPr>
          <w:rFonts w:ascii="Comic Sans MS" w:eastAsiaTheme="minorEastAsia" w:hAnsi="Comic Sans MS"/>
          <w:color w:val="000000" w:themeColor="text1"/>
          <w:kern w:val="24"/>
        </w:rPr>
        <w:t>-read your hypothesis and answer these questions.</w:t>
      </w:r>
      <w:r w:rsidRPr="00454683">
        <w:rPr>
          <w:rFonts w:eastAsiaTheme="minorEastAsia" w:hAnsi="Arial"/>
          <w:b/>
          <w:color w:val="000000" w:themeColor="text1"/>
          <w:kern w:val="24"/>
          <w:u w:val="single"/>
        </w:rPr>
        <w:t xml:space="preserve"> </w:t>
      </w:r>
    </w:p>
    <w:p w:rsidR="00454683" w:rsidRPr="00454683" w:rsidRDefault="00454683" w:rsidP="00454683">
      <w:pPr>
        <w:pStyle w:val="ListParagraph"/>
        <w:spacing w:line="216" w:lineRule="auto"/>
        <w:ind w:left="1440"/>
        <w:rPr>
          <w:rFonts w:eastAsiaTheme="minorEastAsia" w:hAnsi="Arial"/>
          <w:b/>
          <w:color w:val="000000" w:themeColor="text1"/>
          <w:kern w:val="24"/>
          <w:u w:val="single"/>
        </w:rPr>
      </w:pPr>
    </w:p>
    <w:p w:rsidR="00454683" w:rsidRPr="00454683" w:rsidRDefault="00454683" w:rsidP="00454683">
      <w:pPr>
        <w:pStyle w:val="ListParagraph"/>
        <w:numPr>
          <w:ilvl w:val="0"/>
          <w:numId w:val="3"/>
        </w:numPr>
        <w:spacing w:line="216" w:lineRule="auto"/>
        <w:rPr>
          <w:rFonts w:ascii="Comic Sans MS" w:eastAsiaTheme="minorEastAsia" w:hAnsi="Comic Sans MS"/>
          <w:color w:val="000000" w:themeColor="text1"/>
          <w:kern w:val="24"/>
        </w:rPr>
      </w:pPr>
      <w:r w:rsidRPr="00454683">
        <w:rPr>
          <w:rFonts w:ascii="Comic Sans MS" w:eastAsiaTheme="minorEastAsia" w:hAnsi="Comic Sans MS"/>
          <w:color w:val="000000" w:themeColor="text1"/>
          <w:kern w:val="24"/>
        </w:rPr>
        <w:t>Based on the results of your experiment, was your hypothesis supported? Why or why not?</w:t>
      </w:r>
    </w:p>
    <w:p w:rsidR="00454683" w:rsidRDefault="00454683" w:rsidP="00454683">
      <w:pPr>
        <w:spacing w:line="216" w:lineRule="auto"/>
        <w:rPr>
          <w:rFonts w:eastAsiaTheme="minorEastAsia" w:hAnsi="Arial"/>
          <w:b/>
          <w:color w:val="000000" w:themeColor="text1"/>
          <w:kern w:val="24"/>
          <w:u w:val="single"/>
        </w:rPr>
      </w:pPr>
    </w:p>
    <w:p w:rsidR="00454683" w:rsidRPr="00454683" w:rsidRDefault="00454683" w:rsidP="00454683">
      <w:pPr>
        <w:spacing w:line="216" w:lineRule="auto"/>
        <w:rPr>
          <w:rFonts w:eastAsiaTheme="minorEastAsia" w:hAnsi="Arial"/>
          <w:b/>
          <w:color w:val="000000" w:themeColor="text1"/>
          <w:kern w:val="24"/>
          <w:u w:val="single"/>
        </w:rPr>
      </w:pPr>
    </w:p>
    <w:p w:rsidR="00454683" w:rsidRPr="00454683" w:rsidRDefault="00454683" w:rsidP="00454683">
      <w:pPr>
        <w:spacing w:line="216" w:lineRule="auto"/>
        <w:rPr>
          <w:rFonts w:eastAsiaTheme="minorEastAsia" w:hAnsi="Arial"/>
          <w:b/>
          <w:color w:val="000000" w:themeColor="text1"/>
          <w:kern w:val="24"/>
          <w:u w:val="single"/>
        </w:rPr>
      </w:pPr>
    </w:p>
    <w:p w:rsidR="00454683" w:rsidRPr="00454683" w:rsidRDefault="00454683" w:rsidP="00454683">
      <w:pPr>
        <w:pStyle w:val="ListParagraph"/>
        <w:numPr>
          <w:ilvl w:val="0"/>
          <w:numId w:val="3"/>
        </w:numPr>
        <w:spacing w:line="216" w:lineRule="auto"/>
        <w:rPr>
          <w:rFonts w:ascii="Comic Sans MS" w:eastAsiaTheme="minorEastAsia" w:hAnsi="Comic Sans MS"/>
          <w:color w:val="000000" w:themeColor="text1"/>
          <w:kern w:val="24"/>
        </w:rPr>
      </w:pPr>
      <w:r w:rsidRPr="00454683">
        <w:rPr>
          <w:rFonts w:ascii="Comic Sans MS" w:eastAsiaTheme="minorEastAsia" w:hAnsi="Comic Sans MS"/>
          <w:color w:val="000000" w:themeColor="text1"/>
          <w:kern w:val="24"/>
        </w:rPr>
        <w:t>What would you do differently next time?</w:t>
      </w:r>
    </w:p>
    <w:p w:rsidR="00454683" w:rsidRPr="00454683" w:rsidRDefault="00454683" w:rsidP="00454683">
      <w:pPr>
        <w:pStyle w:val="ListParagraph"/>
        <w:rPr>
          <w:rFonts w:eastAsiaTheme="minorEastAsia" w:hAnsi="Arial"/>
          <w:b/>
          <w:color w:val="000000" w:themeColor="text1"/>
          <w:kern w:val="24"/>
          <w:u w:val="single"/>
        </w:rPr>
      </w:pPr>
    </w:p>
    <w:p w:rsidR="00454683" w:rsidRDefault="00454683" w:rsidP="00454683">
      <w:pPr>
        <w:spacing w:line="216" w:lineRule="auto"/>
        <w:rPr>
          <w:rFonts w:eastAsiaTheme="minorEastAsia" w:hAnsi="Arial"/>
          <w:b/>
          <w:color w:val="000000" w:themeColor="text1"/>
          <w:kern w:val="24"/>
          <w:u w:val="single"/>
        </w:rPr>
      </w:pPr>
    </w:p>
    <w:p w:rsidR="00454683" w:rsidRDefault="00454683" w:rsidP="00454683">
      <w:pPr>
        <w:spacing w:line="216" w:lineRule="auto"/>
        <w:rPr>
          <w:rFonts w:eastAsiaTheme="minorEastAsia" w:hAnsi="Arial"/>
          <w:b/>
          <w:color w:val="000000" w:themeColor="text1"/>
          <w:kern w:val="24"/>
          <w:u w:val="single"/>
        </w:rPr>
      </w:pPr>
    </w:p>
    <w:p w:rsidR="00454683" w:rsidRDefault="00454683" w:rsidP="00454683">
      <w:pPr>
        <w:pStyle w:val="ListParagraph"/>
        <w:spacing w:line="216" w:lineRule="auto"/>
        <w:rPr>
          <w:rFonts w:asciiTheme="minorHAnsi" w:eastAsiaTheme="minorEastAsia" w:hAnsi="Arial" w:cstheme="minorBidi"/>
          <w:b/>
          <w:color w:val="000000" w:themeColor="text1"/>
          <w:kern w:val="24"/>
          <w:sz w:val="22"/>
          <w:szCs w:val="22"/>
          <w:u w:val="single"/>
        </w:rPr>
      </w:pPr>
    </w:p>
    <w:p w:rsidR="00454683" w:rsidRPr="00454683" w:rsidRDefault="00454683" w:rsidP="00454683">
      <w:pPr>
        <w:pStyle w:val="ListParagraph"/>
        <w:numPr>
          <w:ilvl w:val="0"/>
          <w:numId w:val="3"/>
        </w:numPr>
        <w:spacing w:line="216" w:lineRule="auto"/>
        <w:rPr>
          <w:rFonts w:ascii="Comic Sans MS" w:eastAsiaTheme="minorEastAsia" w:hAnsi="Comic Sans MS"/>
          <w:color w:val="000000" w:themeColor="text1"/>
          <w:kern w:val="24"/>
        </w:rPr>
      </w:pPr>
      <w:r w:rsidRPr="00454683">
        <w:rPr>
          <w:rFonts w:ascii="Comic Sans MS" w:eastAsiaTheme="minorEastAsia" w:hAnsi="Comic Sans MS"/>
          <w:color w:val="000000" w:themeColor="text1"/>
          <w:kern w:val="24"/>
        </w:rPr>
        <w:t xml:space="preserve">What foods do you think would cook well in your solar </w:t>
      </w:r>
      <w:r w:rsidR="002C345A" w:rsidRPr="00454683">
        <w:rPr>
          <w:rFonts w:ascii="Comic Sans MS" w:eastAsiaTheme="minorEastAsia" w:hAnsi="Comic Sans MS"/>
          <w:color w:val="000000" w:themeColor="text1"/>
          <w:kern w:val="24"/>
        </w:rPr>
        <w:t>oven?</w:t>
      </w:r>
    </w:p>
    <w:p w:rsidR="00454683" w:rsidRDefault="00454683" w:rsidP="00454683">
      <w:pPr>
        <w:spacing w:line="216" w:lineRule="auto"/>
        <w:rPr>
          <w:rFonts w:eastAsiaTheme="minorEastAsia" w:hAnsi="Arial"/>
          <w:b/>
          <w:color w:val="000000" w:themeColor="text1"/>
          <w:kern w:val="24"/>
          <w:u w:val="single"/>
        </w:rPr>
      </w:pPr>
    </w:p>
    <w:p w:rsidR="00454683" w:rsidRPr="00454683" w:rsidRDefault="00454683" w:rsidP="00454683">
      <w:pPr>
        <w:spacing w:line="216" w:lineRule="auto"/>
        <w:rPr>
          <w:rFonts w:eastAsiaTheme="minorEastAsia" w:hAnsi="Arial"/>
          <w:b/>
          <w:color w:val="000000" w:themeColor="text1"/>
          <w:kern w:val="24"/>
          <w:u w:val="single"/>
        </w:rPr>
      </w:pPr>
    </w:p>
    <w:p w:rsidR="00454683" w:rsidRPr="00454683" w:rsidRDefault="00454683" w:rsidP="00454683">
      <w:pPr>
        <w:pStyle w:val="ListParagraph"/>
        <w:numPr>
          <w:ilvl w:val="0"/>
          <w:numId w:val="3"/>
        </w:numPr>
        <w:spacing w:line="216" w:lineRule="auto"/>
        <w:rPr>
          <w:rFonts w:ascii="Comic Sans MS" w:eastAsiaTheme="minorEastAsia" w:hAnsi="Comic Sans MS"/>
          <w:color w:val="000000" w:themeColor="text1"/>
          <w:kern w:val="24"/>
        </w:rPr>
      </w:pPr>
      <w:r w:rsidRPr="00454683">
        <w:rPr>
          <w:rFonts w:ascii="Comic Sans MS" w:eastAsiaTheme="minorEastAsia" w:hAnsi="Comic Sans MS"/>
          <w:color w:val="000000" w:themeColor="text1"/>
          <w:kern w:val="24"/>
        </w:rPr>
        <w:t xml:space="preserve">Design a different solar oven that you think would work better. </w:t>
      </w:r>
    </w:p>
    <w:p w:rsidR="00454683" w:rsidRDefault="00454683" w:rsidP="00454683">
      <w:pPr>
        <w:pStyle w:val="ListParagraph"/>
        <w:spacing w:line="216" w:lineRule="auto"/>
        <w:ind w:left="1440"/>
        <w:rPr>
          <w:rFonts w:eastAsiaTheme="minorEastAsia" w:hAnsi="Arial"/>
          <w:b/>
          <w:color w:val="000000" w:themeColor="text1"/>
          <w:kern w:val="24"/>
          <w:u w:val="single"/>
        </w:rPr>
      </w:pPr>
    </w:p>
    <w:p w:rsidR="00454683" w:rsidRDefault="00454683" w:rsidP="00454683">
      <w:pPr>
        <w:pStyle w:val="ListParagraph"/>
        <w:spacing w:line="216" w:lineRule="auto"/>
        <w:ind w:left="1440"/>
        <w:rPr>
          <w:rFonts w:eastAsiaTheme="minorEastAsia" w:hAnsi="Arial"/>
          <w:b/>
          <w:color w:val="000000" w:themeColor="text1"/>
          <w:kern w:val="24"/>
          <w:u w:val="single"/>
        </w:rPr>
      </w:pPr>
    </w:p>
    <w:p w:rsidR="00454683" w:rsidRDefault="00454683" w:rsidP="00454683">
      <w:pPr>
        <w:pStyle w:val="ListParagraph"/>
        <w:spacing w:line="216" w:lineRule="auto"/>
        <w:rPr>
          <w:rFonts w:eastAsiaTheme="minorEastAsia" w:hAnsi="Arial"/>
          <w:b/>
          <w:color w:val="000000" w:themeColor="text1"/>
          <w:kern w:val="24"/>
          <w:u w:val="single"/>
        </w:rPr>
      </w:pPr>
    </w:p>
    <w:p w:rsidR="00454683" w:rsidRDefault="00454683" w:rsidP="00454683">
      <w:pPr>
        <w:pStyle w:val="ListParagraph"/>
        <w:spacing w:line="216" w:lineRule="auto"/>
        <w:rPr>
          <w:rFonts w:eastAsiaTheme="minorEastAsia" w:hAnsi="Arial"/>
          <w:b/>
          <w:color w:val="000000" w:themeColor="text1"/>
          <w:kern w:val="24"/>
          <w:u w:val="single"/>
        </w:rPr>
      </w:pPr>
    </w:p>
    <w:p w:rsidR="00454683" w:rsidRPr="00454683" w:rsidRDefault="00454683" w:rsidP="00454683">
      <w:pPr>
        <w:pStyle w:val="ListParagraph"/>
        <w:spacing w:line="216" w:lineRule="auto"/>
        <w:rPr>
          <w:rFonts w:eastAsiaTheme="minorEastAsia" w:hAnsi="Arial"/>
          <w:b/>
          <w:color w:val="000000" w:themeColor="text1"/>
          <w:kern w:val="24"/>
          <w:u w:val="single"/>
        </w:rPr>
      </w:pPr>
    </w:p>
    <w:p w:rsidR="00454683" w:rsidRPr="00454683" w:rsidRDefault="00454683" w:rsidP="00454683">
      <w:pPr>
        <w:pStyle w:val="ListParagraph"/>
        <w:numPr>
          <w:ilvl w:val="0"/>
          <w:numId w:val="3"/>
        </w:numPr>
        <w:spacing w:line="216" w:lineRule="auto"/>
        <w:rPr>
          <w:rFonts w:ascii="Comic Sans MS" w:eastAsiaTheme="minorEastAsia" w:hAnsi="Comic Sans MS"/>
          <w:color w:val="000000" w:themeColor="text1"/>
          <w:kern w:val="24"/>
        </w:rPr>
      </w:pPr>
      <w:r w:rsidRPr="00454683">
        <w:rPr>
          <w:rFonts w:ascii="Comic Sans MS" w:eastAsiaTheme="minorEastAsia" w:hAnsi="Comic Sans MS"/>
          <w:color w:val="000000" w:themeColor="text1"/>
          <w:kern w:val="24"/>
        </w:rPr>
        <w:t>Sketch and label your oven.</w:t>
      </w:r>
    </w:p>
    <w:p w:rsidR="00454683" w:rsidRPr="00454683" w:rsidRDefault="00454683" w:rsidP="00454683">
      <w:pPr>
        <w:pStyle w:val="ListParagraph"/>
        <w:spacing w:line="216" w:lineRule="auto"/>
        <w:ind w:left="1440"/>
        <w:rPr>
          <w:rFonts w:eastAsiaTheme="minorEastAsia" w:hAnsi="Arial"/>
          <w:b/>
          <w:color w:val="000000" w:themeColor="text1"/>
          <w:kern w:val="24"/>
          <w:u w:val="single"/>
        </w:rPr>
      </w:pPr>
    </w:p>
    <w:p w:rsidR="00454683" w:rsidRPr="00454683" w:rsidRDefault="00454683" w:rsidP="000D6268">
      <w:pPr>
        <w:pStyle w:val="ListParagraph"/>
        <w:spacing w:line="216" w:lineRule="auto"/>
        <w:rPr>
          <w:rFonts w:asciiTheme="minorHAnsi" w:eastAsiaTheme="minorEastAsia" w:hAnsi="Arial" w:cstheme="minorBidi"/>
          <w:b/>
          <w:color w:val="000000" w:themeColor="text1"/>
          <w:kern w:val="24"/>
          <w:u w:val="single"/>
        </w:rPr>
      </w:pPr>
    </w:p>
    <w:p w:rsidR="00454683" w:rsidRPr="000D6268" w:rsidRDefault="00454683" w:rsidP="000D6268">
      <w:pPr>
        <w:pStyle w:val="ListParagraph"/>
        <w:spacing w:line="216" w:lineRule="auto"/>
        <w:rPr>
          <w:color w:val="FEDD78"/>
        </w:rPr>
      </w:pPr>
    </w:p>
    <w:p w:rsidR="000D6268" w:rsidRPr="000D6268" w:rsidRDefault="000D6268" w:rsidP="00216F71">
      <w:pPr>
        <w:pStyle w:val="NoSpacing"/>
        <w:rPr>
          <w:rFonts w:ascii="Comic Sans MS" w:hAnsi="Comic Sans MS"/>
          <w:sz w:val="24"/>
          <w:szCs w:val="24"/>
        </w:rPr>
      </w:pPr>
    </w:p>
    <w:p w:rsidR="000D6268" w:rsidRPr="00216F71" w:rsidRDefault="000D6268" w:rsidP="00216F71">
      <w:pPr>
        <w:pStyle w:val="NoSpacing"/>
        <w:rPr>
          <w:rFonts w:ascii="Comic Sans MS" w:hAnsi="Comic Sans MS"/>
          <w:sz w:val="24"/>
          <w:szCs w:val="24"/>
        </w:rPr>
      </w:pPr>
    </w:p>
    <w:sectPr w:rsidR="000D6268" w:rsidRPr="0021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657"/>
    <w:multiLevelType w:val="hybridMultilevel"/>
    <w:tmpl w:val="267CEFB4"/>
    <w:lvl w:ilvl="0" w:tplc="01D22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A5A1D"/>
    <w:multiLevelType w:val="hybridMultilevel"/>
    <w:tmpl w:val="88300E0E"/>
    <w:lvl w:ilvl="0" w:tplc="8668DF9A">
      <w:start w:val="1"/>
      <w:numFmt w:val="bullet"/>
      <w:lvlText w:val=""/>
      <w:lvlJc w:val="left"/>
      <w:pPr>
        <w:tabs>
          <w:tab w:val="num" w:pos="720"/>
        </w:tabs>
        <w:ind w:left="720" w:hanging="360"/>
      </w:pPr>
      <w:rPr>
        <w:rFonts w:ascii="Wingdings 2" w:hAnsi="Wingdings 2" w:hint="default"/>
      </w:rPr>
    </w:lvl>
    <w:lvl w:ilvl="1" w:tplc="B7DE5F4C" w:tentative="1">
      <w:start w:val="1"/>
      <w:numFmt w:val="bullet"/>
      <w:lvlText w:val=""/>
      <w:lvlJc w:val="left"/>
      <w:pPr>
        <w:tabs>
          <w:tab w:val="num" w:pos="1440"/>
        </w:tabs>
        <w:ind w:left="1440" w:hanging="360"/>
      </w:pPr>
      <w:rPr>
        <w:rFonts w:ascii="Wingdings 2" w:hAnsi="Wingdings 2" w:hint="default"/>
      </w:rPr>
    </w:lvl>
    <w:lvl w:ilvl="2" w:tplc="3F9A70A6" w:tentative="1">
      <w:start w:val="1"/>
      <w:numFmt w:val="bullet"/>
      <w:lvlText w:val=""/>
      <w:lvlJc w:val="left"/>
      <w:pPr>
        <w:tabs>
          <w:tab w:val="num" w:pos="2160"/>
        </w:tabs>
        <w:ind w:left="2160" w:hanging="360"/>
      </w:pPr>
      <w:rPr>
        <w:rFonts w:ascii="Wingdings 2" w:hAnsi="Wingdings 2" w:hint="default"/>
      </w:rPr>
    </w:lvl>
    <w:lvl w:ilvl="3" w:tplc="F9F4A85A" w:tentative="1">
      <w:start w:val="1"/>
      <w:numFmt w:val="bullet"/>
      <w:lvlText w:val=""/>
      <w:lvlJc w:val="left"/>
      <w:pPr>
        <w:tabs>
          <w:tab w:val="num" w:pos="2880"/>
        </w:tabs>
        <w:ind w:left="2880" w:hanging="360"/>
      </w:pPr>
      <w:rPr>
        <w:rFonts w:ascii="Wingdings 2" w:hAnsi="Wingdings 2" w:hint="default"/>
      </w:rPr>
    </w:lvl>
    <w:lvl w:ilvl="4" w:tplc="EEC47740" w:tentative="1">
      <w:start w:val="1"/>
      <w:numFmt w:val="bullet"/>
      <w:lvlText w:val=""/>
      <w:lvlJc w:val="left"/>
      <w:pPr>
        <w:tabs>
          <w:tab w:val="num" w:pos="3600"/>
        </w:tabs>
        <w:ind w:left="3600" w:hanging="360"/>
      </w:pPr>
      <w:rPr>
        <w:rFonts w:ascii="Wingdings 2" w:hAnsi="Wingdings 2" w:hint="default"/>
      </w:rPr>
    </w:lvl>
    <w:lvl w:ilvl="5" w:tplc="5DCA69F6" w:tentative="1">
      <w:start w:val="1"/>
      <w:numFmt w:val="bullet"/>
      <w:lvlText w:val=""/>
      <w:lvlJc w:val="left"/>
      <w:pPr>
        <w:tabs>
          <w:tab w:val="num" w:pos="4320"/>
        </w:tabs>
        <w:ind w:left="4320" w:hanging="360"/>
      </w:pPr>
      <w:rPr>
        <w:rFonts w:ascii="Wingdings 2" w:hAnsi="Wingdings 2" w:hint="default"/>
      </w:rPr>
    </w:lvl>
    <w:lvl w:ilvl="6" w:tplc="9B0A71BC" w:tentative="1">
      <w:start w:val="1"/>
      <w:numFmt w:val="bullet"/>
      <w:lvlText w:val=""/>
      <w:lvlJc w:val="left"/>
      <w:pPr>
        <w:tabs>
          <w:tab w:val="num" w:pos="5040"/>
        </w:tabs>
        <w:ind w:left="5040" w:hanging="360"/>
      </w:pPr>
      <w:rPr>
        <w:rFonts w:ascii="Wingdings 2" w:hAnsi="Wingdings 2" w:hint="default"/>
      </w:rPr>
    </w:lvl>
    <w:lvl w:ilvl="7" w:tplc="BE4029D6" w:tentative="1">
      <w:start w:val="1"/>
      <w:numFmt w:val="bullet"/>
      <w:lvlText w:val=""/>
      <w:lvlJc w:val="left"/>
      <w:pPr>
        <w:tabs>
          <w:tab w:val="num" w:pos="5760"/>
        </w:tabs>
        <w:ind w:left="5760" w:hanging="360"/>
      </w:pPr>
      <w:rPr>
        <w:rFonts w:ascii="Wingdings 2" w:hAnsi="Wingdings 2" w:hint="default"/>
      </w:rPr>
    </w:lvl>
    <w:lvl w:ilvl="8" w:tplc="6248D522" w:tentative="1">
      <w:start w:val="1"/>
      <w:numFmt w:val="bullet"/>
      <w:lvlText w:val=""/>
      <w:lvlJc w:val="left"/>
      <w:pPr>
        <w:tabs>
          <w:tab w:val="num" w:pos="6480"/>
        </w:tabs>
        <w:ind w:left="6480" w:hanging="360"/>
      </w:pPr>
      <w:rPr>
        <w:rFonts w:ascii="Wingdings 2" w:hAnsi="Wingdings 2" w:hint="default"/>
      </w:rPr>
    </w:lvl>
  </w:abstractNum>
  <w:abstractNum w:abstractNumId="2">
    <w:nsid w:val="6E27299D"/>
    <w:multiLevelType w:val="hybridMultilevel"/>
    <w:tmpl w:val="A372EEA0"/>
    <w:lvl w:ilvl="0" w:tplc="41B89884">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71"/>
    <w:rsid w:val="000D6268"/>
    <w:rsid w:val="00216F71"/>
    <w:rsid w:val="002C345A"/>
    <w:rsid w:val="00391A51"/>
    <w:rsid w:val="00454683"/>
    <w:rsid w:val="00814CAE"/>
    <w:rsid w:val="00C57DF1"/>
    <w:rsid w:val="00D535E3"/>
    <w:rsid w:val="00D6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F71"/>
    <w:pPr>
      <w:spacing w:after="0"/>
    </w:pPr>
  </w:style>
  <w:style w:type="paragraph" w:styleId="NormalWeb">
    <w:name w:val="Normal (Web)"/>
    <w:basedOn w:val="Normal"/>
    <w:uiPriority w:val="99"/>
    <w:semiHidden/>
    <w:unhideWhenUsed/>
    <w:rsid w:val="000D626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D6268"/>
    <w:pPr>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4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F71"/>
    <w:pPr>
      <w:spacing w:after="0"/>
    </w:pPr>
  </w:style>
  <w:style w:type="paragraph" w:styleId="NormalWeb">
    <w:name w:val="Normal (Web)"/>
    <w:basedOn w:val="Normal"/>
    <w:uiPriority w:val="99"/>
    <w:semiHidden/>
    <w:unhideWhenUsed/>
    <w:rsid w:val="000D626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D6268"/>
    <w:pPr>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4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868">
      <w:bodyDiv w:val="1"/>
      <w:marLeft w:val="0"/>
      <w:marRight w:val="0"/>
      <w:marTop w:val="0"/>
      <w:marBottom w:val="0"/>
      <w:divBdr>
        <w:top w:val="none" w:sz="0" w:space="0" w:color="auto"/>
        <w:left w:val="none" w:sz="0" w:space="0" w:color="auto"/>
        <w:bottom w:val="none" w:sz="0" w:space="0" w:color="auto"/>
        <w:right w:val="none" w:sz="0" w:space="0" w:color="auto"/>
      </w:divBdr>
    </w:div>
    <w:div w:id="163277878">
      <w:bodyDiv w:val="1"/>
      <w:marLeft w:val="0"/>
      <w:marRight w:val="0"/>
      <w:marTop w:val="0"/>
      <w:marBottom w:val="0"/>
      <w:divBdr>
        <w:top w:val="none" w:sz="0" w:space="0" w:color="auto"/>
        <w:left w:val="none" w:sz="0" w:space="0" w:color="auto"/>
        <w:bottom w:val="none" w:sz="0" w:space="0" w:color="auto"/>
        <w:right w:val="none" w:sz="0" w:space="0" w:color="auto"/>
      </w:divBdr>
    </w:div>
    <w:div w:id="350452464">
      <w:bodyDiv w:val="1"/>
      <w:marLeft w:val="0"/>
      <w:marRight w:val="0"/>
      <w:marTop w:val="0"/>
      <w:marBottom w:val="0"/>
      <w:divBdr>
        <w:top w:val="none" w:sz="0" w:space="0" w:color="auto"/>
        <w:left w:val="none" w:sz="0" w:space="0" w:color="auto"/>
        <w:bottom w:val="none" w:sz="0" w:space="0" w:color="auto"/>
        <w:right w:val="none" w:sz="0" w:space="0" w:color="auto"/>
      </w:divBdr>
      <w:divsChild>
        <w:div w:id="119691327">
          <w:marLeft w:val="547"/>
          <w:marRight w:val="0"/>
          <w:marTop w:val="125"/>
          <w:marBottom w:val="120"/>
          <w:divBdr>
            <w:top w:val="none" w:sz="0" w:space="0" w:color="auto"/>
            <w:left w:val="none" w:sz="0" w:space="0" w:color="auto"/>
            <w:bottom w:val="none" w:sz="0" w:space="0" w:color="auto"/>
            <w:right w:val="none" w:sz="0" w:space="0" w:color="auto"/>
          </w:divBdr>
        </w:div>
      </w:divsChild>
    </w:div>
    <w:div w:id="505247408">
      <w:bodyDiv w:val="1"/>
      <w:marLeft w:val="0"/>
      <w:marRight w:val="0"/>
      <w:marTop w:val="0"/>
      <w:marBottom w:val="0"/>
      <w:divBdr>
        <w:top w:val="none" w:sz="0" w:space="0" w:color="auto"/>
        <w:left w:val="none" w:sz="0" w:space="0" w:color="auto"/>
        <w:bottom w:val="none" w:sz="0" w:space="0" w:color="auto"/>
        <w:right w:val="none" w:sz="0" w:space="0" w:color="auto"/>
      </w:divBdr>
    </w:div>
    <w:div w:id="638070400">
      <w:bodyDiv w:val="1"/>
      <w:marLeft w:val="0"/>
      <w:marRight w:val="0"/>
      <w:marTop w:val="0"/>
      <w:marBottom w:val="0"/>
      <w:divBdr>
        <w:top w:val="none" w:sz="0" w:space="0" w:color="auto"/>
        <w:left w:val="none" w:sz="0" w:space="0" w:color="auto"/>
        <w:bottom w:val="none" w:sz="0" w:space="0" w:color="auto"/>
        <w:right w:val="none" w:sz="0" w:space="0" w:color="auto"/>
      </w:divBdr>
    </w:div>
    <w:div w:id="843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FCPS</cp:lastModifiedBy>
  <cp:revision>2</cp:revision>
  <cp:lastPrinted>2013-09-16T14:28:00Z</cp:lastPrinted>
  <dcterms:created xsi:type="dcterms:W3CDTF">2013-09-16T14:28:00Z</dcterms:created>
  <dcterms:modified xsi:type="dcterms:W3CDTF">2013-09-16T14:28:00Z</dcterms:modified>
</cp:coreProperties>
</file>